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783D" w14:textId="77777777" w:rsidR="008D556A" w:rsidRDefault="00000000">
      <w:pPr>
        <w:pStyle w:val="1"/>
      </w:pPr>
      <w:r>
        <w:rPr>
          <w:rFonts w:hint="eastAsia"/>
        </w:rPr>
        <w:t>《植物造景》考试大纲</w:t>
      </w:r>
    </w:p>
    <w:p w14:paraId="22E99F38" w14:textId="77777777" w:rsidR="008D556A" w:rsidRDefault="00000000">
      <w:pPr>
        <w:pStyle w:val="a3"/>
        <w:spacing w:line="400" w:lineRule="exact"/>
        <w:ind w:firstLine="482"/>
        <w:outlineLvl w:val="0"/>
        <w:rPr>
          <w:rFonts w:eastAsia="楷体_GB2312"/>
          <w:b/>
          <w:bCs/>
          <w:sz w:val="32"/>
          <w:szCs w:val="32"/>
        </w:rPr>
      </w:pPr>
      <w:bookmarkStart w:id="0" w:name="_Toc240516447"/>
      <w:r>
        <w:rPr>
          <w:rFonts w:hint="eastAsia"/>
          <w:b/>
          <w:sz w:val="24"/>
        </w:rPr>
        <w:t>一、</w:t>
      </w:r>
      <w:r>
        <w:rPr>
          <w:rFonts w:cs="宋体" w:hint="eastAsia"/>
          <w:b/>
          <w:sz w:val="24"/>
        </w:rPr>
        <w:t>课程基本信息</w:t>
      </w:r>
      <w:bookmarkEnd w:id="0"/>
    </w:p>
    <w:p w14:paraId="778DDFC3" w14:textId="77777777" w:rsidR="008D556A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cs="宋体" w:hint="eastAsia"/>
          <w:kern w:val="0"/>
          <w:sz w:val="24"/>
        </w:rPr>
        <w:t>1、课程性质</w:t>
      </w:r>
      <w:r>
        <w:rPr>
          <w:rFonts w:ascii="宋体" w:hAnsi="宋体" w:hint="eastAsia"/>
          <w:bCs/>
          <w:sz w:val="24"/>
        </w:rPr>
        <w:t>：专业课</w:t>
      </w:r>
    </w:p>
    <w:p w14:paraId="18CE336E" w14:textId="77777777" w:rsidR="008D556A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cs="宋体" w:hint="eastAsia"/>
          <w:kern w:val="0"/>
          <w:sz w:val="24"/>
        </w:rPr>
        <w:t>2、适用专业</w:t>
      </w:r>
      <w:r>
        <w:rPr>
          <w:rFonts w:ascii="宋体" w:hAnsi="宋体" w:hint="eastAsia"/>
          <w:bCs/>
          <w:sz w:val="24"/>
        </w:rPr>
        <w:t>：</w:t>
      </w:r>
      <w:r>
        <w:rPr>
          <w:rFonts w:ascii="宋体" w:hAnsi="宋体" w:cs="宋体" w:hint="eastAsia"/>
          <w:sz w:val="24"/>
        </w:rPr>
        <w:t>园林及相关专业</w:t>
      </w:r>
    </w:p>
    <w:p w14:paraId="3997B28B" w14:textId="77777777" w:rsidR="008D556A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3、考试对象：</w:t>
      </w:r>
      <w:r>
        <w:rPr>
          <w:rFonts w:ascii="宋体" w:hAnsi="宋体" w:cs="宋体" w:hint="eastAsia"/>
          <w:sz w:val="24"/>
        </w:rPr>
        <w:t>申请园林专业专升</w:t>
      </w:r>
      <w:proofErr w:type="gramStart"/>
      <w:r>
        <w:rPr>
          <w:rFonts w:ascii="宋体" w:hAnsi="宋体" w:cs="宋体" w:hint="eastAsia"/>
          <w:sz w:val="24"/>
        </w:rPr>
        <w:t>本考试</w:t>
      </w:r>
      <w:proofErr w:type="gramEnd"/>
      <w:r>
        <w:rPr>
          <w:rFonts w:ascii="宋体" w:hAnsi="宋体" w:cs="宋体" w:hint="eastAsia"/>
          <w:sz w:val="24"/>
        </w:rPr>
        <w:t>的学生</w:t>
      </w:r>
    </w:p>
    <w:p w14:paraId="0BA93F16" w14:textId="77777777" w:rsidR="008D556A" w:rsidRDefault="008D556A">
      <w:pPr>
        <w:pStyle w:val="a5"/>
        <w:spacing w:line="400" w:lineRule="exact"/>
        <w:ind w:firstLineChars="200" w:firstLine="482"/>
        <w:outlineLvl w:val="0"/>
        <w:rPr>
          <w:rFonts w:hAnsi="宋体" w:cs="宋体"/>
          <w:b/>
          <w:sz w:val="24"/>
          <w:szCs w:val="24"/>
        </w:rPr>
      </w:pPr>
    </w:p>
    <w:p w14:paraId="76E5F87E" w14:textId="77777777" w:rsidR="008D556A" w:rsidRDefault="00000000">
      <w:pPr>
        <w:pStyle w:val="a5"/>
        <w:spacing w:line="400" w:lineRule="exact"/>
        <w:ind w:firstLineChars="200" w:firstLine="482"/>
        <w:outlineLvl w:val="0"/>
        <w:rPr>
          <w:rFonts w:hAnsi="宋体" w:cs="宋体"/>
          <w:sz w:val="24"/>
          <w:szCs w:val="24"/>
        </w:rPr>
      </w:pPr>
      <w:bookmarkStart w:id="1" w:name="_Toc240516448"/>
      <w:r>
        <w:rPr>
          <w:rFonts w:hAnsi="宋体" w:cs="宋体" w:hint="eastAsia"/>
          <w:b/>
          <w:sz w:val="24"/>
          <w:szCs w:val="24"/>
        </w:rPr>
        <w:t>二、课程考试目的</w:t>
      </w:r>
      <w:bookmarkEnd w:id="1"/>
      <w:r>
        <w:rPr>
          <w:rFonts w:hAnsi="宋体" w:cs="宋体" w:hint="eastAsia"/>
          <w:sz w:val="24"/>
          <w:szCs w:val="24"/>
        </w:rPr>
        <w:t xml:space="preserve"> </w:t>
      </w:r>
    </w:p>
    <w:p w14:paraId="6F7B013E" w14:textId="77777777" w:rsidR="008D556A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《植物造景》课程考试旨在考察学生是否了解</w:t>
      </w:r>
      <w:r>
        <w:rPr>
          <w:rFonts w:hAnsi="宋体" w:hint="eastAsia"/>
          <w:sz w:val="24"/>
          <w:szCs w:val="24"/>
        </w:rPr>
        <w:t>植物造景的概念、意义及国内外动态；理解植物造景的配置原则和生态作用，国内外不同流派、风格的植物造景特色、手法、类别及景观规划设计步骤</w:t>
      </w:r>
      <w:r>
        <w:rPr>
          <w:rFonts w:hAnsi="宋体" w:hint="eastAsia"/>
          <w:sz w:val="24"/>
        </w:rPr>
        <w:t>；掌握植物造景基本原理和艺术手法，物景观布局手法和特点，园林植物与建筑、水体、道路、石景、小品的组</w:t>
      </w:r>
      <w:proofErr w:type="gramStart"/>
      <w:r>
        <w:rPr>
          <w:rFonts w:hAnsi="宋体" w:hint="eastAsia"/>
          <w:sz w:val="24"/>
        </w:rPr>
        <w:t>景方法</w:t>
      </w:r>
      <w:proofErr w:type="gramEnd"/>
      <w:r>
        <w:rPr>
          <w:rFonts w:hAnsi="宋体" w:hint="eastAsia"/>
          <w:sz w:val="24"/>
        </w:rPr>
        <w:t>及技巧。</w:t>
      </w:r>
    </w:p>
    <w:p w14:paraId="5CEB90F2" w14:textId="77777777" w:rsidR="008D556A" w:rsidRDefault="008D556A">
      <w:pPr>
        <w:pStyle w:val="a5"/>
        <w:spacing w:line="400" w:lineRule="exact"/>
        <w:ind w:firstLineChars="200" w:firstLine="482"/>
        <w:outlineLvl w:val="0"/>
        <w:rPr>
          <w:rFonts w:hAnsi="宋体" w:cs="宋体"/>
          <w:b/>
          <w:sz w:val="24"/>
          <w:szCs w:val="24"/>
        </w:rPr>
      </w:pPr>
    </w:p>
    <w:p w14:paraId="542483A2" w14:textId="77777777" w:rsidR="008D556A" w:rsidRDefault="00000000">
      <w:pPr>
        <w:pStyle w:val="a5"/>
        <w:spacing w:line="400" w:lineRule="exact"/>
        <w:ind w:firstLineChars="200" w:firstLine="482"/>
        <w:outlineLvl w:val="0"/>
        <w:rPr>
          <w:rFonts w:hAnsi="宋体" w:cs="宋体"/>
          <w:sz w:val="24"/>
          <w:szCs w:val="24"/>
        </w:rPr>
      </w:pPr>
      <w:bookmarkStart w:id="2" w:name="_Toc240516449"/>
      <w:r>
        <w:rPr>
          <w:rFonts w:hAnsi="宋体" w:cs="宋体" w:hint="eastAsia"/>
          <w:b/>
          <w:sz w:val="24"/>
          <w:szCs w:val="24"/>
        </w:rPr>
        <w:t>三、考试内容与要求</w:t>
      </w:r>
      <w:bookmarkEnd w:id="2"/>
    </w:p>
    <w:p w14:paraId="17DAB106" w14:textId="77777777" w:rsidR="008D556A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第一章  </w:t>
      </w:r>
      <w:r>
        <w:rPr>
          <w:rFonts w:hAnsi="宋体" w:hint="eastAsia"/>
          <w:bCs/>
          <w:sz w:val="24"/>
          <w:szCs w:val="24"/>
        </w:rPr>
        <w:t>绪论</w:t>
      </w:r>
    </w:p>
    <w:p w14:paraId="3BC5FE7C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35C0A39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植物造景在景观设计中的作用</w:t>
      </w:r>
    </w:p>
    <w:p w14:paraId="3A50380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 中国古典园林植物配置</w:t>
      </w:r>
    </w:p>
    <w:p w14:paraId="32819D5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 国外古典园林植物配置</w:t>
      </w:r>
    </w:p>
    <w:p w14:paraId="317EBD3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现代园林的植物景观</w:t>
      </w:r>
    </w:p>
    <w:p w14:paraId="662CFAC8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4.1. </w:t>
      </w:r>
      <w:r>
        <w:rPr>
          <w:rFonts w:ascii="宋体" w:hAnsi="宋体"/>
          <w:sz w:val="24"/>
        </w:rPr>
        <w:t>外国园林植物造景相关理论及方法</w:t>
      </w:r>
    </w:p>
    <w:p w14:paraId="669DBFC4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4.2. 中国</w:t>
      </w:r>
      <w:r>
        <w:rPr>
          <w:rFonts w:ascii="宋体" w:hAnsi="宋体"/>
          <w:sz w:val="24"/>
        </w:rPr>
        <w:t>现代园林植物景观</w:t>
      </w:r>
    </w:p>
    <w:p w14:paraId="4CD2BEBC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4BEC07CA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 了解植物造景在景观设计中的作用，中外古典园林植物造景特点</w:t>
      </w:r>
    </w:p>
    <w:p w14:paraId="38F3B3E3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 了解中国园林植物对世界园林的贡献</w:t>
      </w:r>
    </w:p>
    <w:p w14:paraId="7848EDB1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 了解现代园林植物造景发展趋势</w:t>
      </w:r>
    </w:p>
    <w:p w14:paraId="20D3A487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第二章 </w:t>
      </w:r>
      <w:r>
        <w:rPr>
          <w:rFonts w:ascii="宋体" w:hAnsi="宋体" w:hint="eastAsia"/>
          <w:color w:val="000000"/>
          <w:sz w:val="24"/>
        </w:rPr>
        <w:t>园林植物观赏特性和文化</w:t>
      </w:r>
    </w:p>
    <w:p w14:paraId="725B810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3B717C9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园林植物的姿态 </w:t>
      </w:r>
    </w:p>
    <w:p w14:paraId="0BC4F2A4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 园林植物的姿态类型</w:t>
      </w:r>
    </w:p>
    <w:p w14:paraId="1D9D2BE3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 园林植物的姿态性格</w:t>
      </w:r>
    </w:p>
    <w:p w14:paraId="31A960AF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.3</w:t>
      </w:r>
      <w:r>
        <w:rPr>
          <w:rFonts w:ascii="宋体" w:hAnsi="宋体" w:hint="eastAsia"/>
          <w:sz w:val="24"/>
        </w:rPr>
        <w:t>园林植物的姿态组合要点</w:t>
      </w:r>
    </w:p>
    <w:p w14:paraId="49EEDC69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（二）考试要求</w:t>
      </w:r>
    </w:p>
    <w:p w14:paraId="6B8A82E1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 了解常见园林植物姿态外观形态；</w:t>
      </w:r>
    </w:p>
    <w:p w14:paraId="3BCBF0AB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 理解园林植物姿态性格；</w:t>
      </w:r>
    </w:p>
    <w:p w14:paraId="19DC9E93" w14:textId="77777777" w:rsidR="008D556A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 理解植物造景组合要点。</w:t>
      </w:r>
    </w:p>
    <w:p w14:paraId="3FBC27B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第三章 园林植物景观规划设计步骤</w:t>
      </w:r>
    </w:p>
    <w:p w14:paraId="304BBDA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64B71E9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调查阶段——明确绿地性质</w:t>
      </w:r>
    </w:p>
    <w:p w14:paraId="601D2A7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初步设计阶段——确定总体规划，明确功能分区</w:t>
      </w:r>
    </w:p>
    <w:p w14:paraId="59F23BF7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初步方案设计阶段——确定基调树种和主景树种</w:t>
      </w:r>
    </w:p>
    <w:p w14:paraId="3CF369CB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细部设计阶段——树木的搭配和树种的确定</w:t>
      </w:r>
    </w:p>
    <w:p w14:paraId="612E5C46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4A96C6D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调查阶段，明确绿地性质</w:t>
      </w:r>
    </w:p>
    <w:p w14:paraId="1557F989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了解获取相关基础资料内容</w:t>
      </w:r>
    </w:p>
    <w:p w14:paraId="6B0CA9CD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掌握现场调查与分析基本内容</w:t>
      </w:r>
    </w:p>
    <w:p w14:paraId="5FDAFDAE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了解初步构思和功能分区</w:t>
      </w:r>
    </w:p>
    <w:p w14:paraId="6F42DEB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掌握初步方案设计阶段如何确定基调树和主景树</w:t>
      </w:r>
    </w:p>
    <w:p w14:paraId="7367F36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掌握细部设计阶段植物选择与配置</w:t>
      </w:r>
    </w:p>
    <w:p w14:paraId="75F1318B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 xml:space="preserve"> 园林植物设计基本原理和艺术手法</w:t>
      </w:r>
    </w:p>
    <w:p w14:paraId="4106A93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379594D8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生态学原理</w:t>
      </w:r>
    </w:p>
    <w:p w14:paraId="007BE65C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1.1</w:t>
      </w:r>
      <w:r>
        <w:rPr>
          <w:rFonts w:ascii="宋体" w:hAnsi="宋体" w:hint="eastAsia"/>
          <w:sz w:val="24"/>
        </w:rPr>
        <w:t>温度三基点</w:t>
      </w:r>
    </w:p>
    <w:p w14:paraId="2C40FA44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</w:t>
      </w:r>
      <w:r>
        <w:rPr>
          <w:rFonts w:ascii="宋体" w:hAnsi="宋体" w:hint="eastAsia"/>
          <w:sz w:val="24"/>
        </w:rPr>
        <w:t>光、温、水、空气、土壤对植物的影响</w:t>
      </w:r>
    </w:p>
    <w:p w14:paraId="53CDC7F0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美学原理</w:t>
      </w:r>
    </w:p>
    <w:p w14:paraId="187C213D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色彩美原理</w:t>
      </w:r>
    </w:p>
    <w:p w14:paraId="6D13D143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形式美原理</w:t>
      </w:r>
    </w:p>
    <w:p w14:paraId="2C4FE8B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艺术手法</w:t>
      </w:r>
    </w:p>
    <w:p w14:paraId="109F3ADA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主景与配景</w:t>
      </w:r>
    </w:p>
    <w:p w14:paraId="47A18188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近景、中景、远景与全景</w:t>
      </w:r>
    </w:p>
    <w:p w14:paraId="19F30B0F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.3</w:t>
      </w:r>
      <w:r>
        <w:rPr>
          <w:rFonts w:ascii="宋体" w:hAnsi="宋体" w:hint="eastAsia"/>
          <w:sz w:val="24"/>
        </w:rPr>
        <w:t>借景、对景、障景、框景、点景</w:t>
      </w:r>
    </w:p>
    <w:p w14:paraId="1BFC115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30314C9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生态学原理</w:t>
      </w:r>
    </w:p>
    <w:p w14:paraId="6E53C924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掌握温度三基点对植物的影响；</w:t>
      </w:r>
    </w:p>
    <w:p w14:paraId="1F586231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</w:t>
      </w:r>
      <w:r>
        <w:rPr>
          <w:rFonts w:ascii="宋体" w:hAnsi="宋体" w:hint="eastAsia"/>
          <w:bCs/>
          <w:sz w:val="24"/>
        </w:rPr>
        <w:t>理解</w:t>
      </w:r>
      <w:r>
        <w:rPr>
          <w:rFonts w:ascii="宋体" w:hAnsi="宋体" w:hint="eastAsia"/>
          <w:sz w:val="24"/>
        </w:rPr>
        <w:t>光、温、水、空气、土壤对植物分布的影响</w:t>
      </w:r>
      <w:r>
        <w:rPr>
          <w:rFonts w:ascii="宋体" w:hAnsi="宋体" w:hint="eastAsia"/>
          <w:bCs/>
          <w:sz w:val="24"/>
        </w:rPr>
        <w:t>；</w:t>
      </w:r>
    </w:p>
    <w:p w14:paraId="1CBBABDF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美学原理</w:t>
      </w:r>
    </w:p>
    <w:p w14:paraId="66BD5B15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2.1</w:t>
      </w:r>
      <w:r>
        <w:rPr>
          <w:rFonts w:ascii="宋体" w:hAnsi="宋体" w:hint="eastAsia"/>
          <w:sz w:val="24"/>
        </w:rPr>
        <w:t>了解色彩调和色块设计方法</w:t>
      </w:r>
    </w:p>
    <w:p w14:paraId="095C2300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理解形式美学的规律</w:t>
      </w:r>
    </w:p>
    <w:p w14:paraId="2EB77FD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熟练运用植物造景艺术手法</w:t>
      </w:r>
    </w:p>
    <w:p w14:paraId="50AFD72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 xml:space="preserve"> 植物景观规划设计的布局</w:t>
      </w:r>
    </w:p>
    <w:p w14:paraId="04DD1B8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3174E9C6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1.平面构图</w:t>
      </w:r>
    </w:p>
    <w:p w14:paraId="6D391676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一至五株植物平面布置要点</w:t>
      </w:r>
    </w:p>
    <w:p w14:paraId="421F9C49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</w:t>
      </w:r>
      <w:r>
        <w:rPr>
          <w:rFonts w:ascii="宋体" w:hAnsi="宋体" w:hint="eastAsia"/>
          <w:sz w:val="24"/>
        </w:rPr>
        <w:t>植物平面布置要点</w:t>
      </w:r>
    </w:p>
    <w:p w14:paraId="51BB7A4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立体构图植物配置手法</w:t>
      </w:r>
    </w:p>
    <w:p w14:paraId="204DF25F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3.1</w:t>
      </w:r>
      <w:r>
        <w:rPr>
          <w:rFonts w:ascii="宋体" w:hAnsi="宋体" w:hint="eastAsia"/>
          <w:sz w:val="24"/>
        </w:rPr>
        <w:t>空间特征和类型</w:t>
      </w:r>
    </w:p>
    <w:p w14:paraId="6957E96C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空间立意与划分</w:t>
      </w:r>
    </w:p>
    <w:p w14:paraId="6CA2B5F0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392AB2FF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1.掌握一至五株植物平面布置要点</w:t>
      </w:r>
    </w:p>
    <w:p w14:paraId="3621AF6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2.掌握四种立面构图手法</w:t>
      </w:r>
    </w:p>
    <w:p w14:paraId="45523F2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理解空间类型和空间组合手法</w:t>
      </w:r>
    </w:p>
    <w:p w14:paraId="7F4CD0D7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掌握空间立意与空间划分要点</w:t>
      </w:r>
    </w:p>
    <w:p w14:paraId="40F4D1F9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ascii="宋体" w:hAnsi="宋体" w:hint="eastAsia"/>
          <w:sz w:val="24"/>
        </w:rPr>
        <w:t>六</w:t>
      </w:r>
      <w:r>
        <w:rPr>
          <w:rFonts w:ascii="宋体" w:hAnsi="宋体"/>
          <w:sz w:val="24"/>
        </w:rPr>
        <w:t xml:space="preserve">章 </w:t>
      </w:r>
      <w:r>
        <w:rPr>
          <w:rFonts w:ascii="宋体" w:hAnsi="宋体" w:hint="eastAsia"/>
          <w:sz w:val="24"/>
        </w:rPr>
        <w:t>园林植物与其他园林要素组合造景</w:t>
      </w:r>
    </w:p>
    <w:p w14:paraId="0B281FB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1D5481C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1.园林植物与建筑</w:t>
      </w:r>
    </w:p>
    <w:p w14:paraId="4E04474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2.园林植物与山石</w:t>
      </w:r>
    </w:p>
    <w:p w14:paraId="153026CC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3.园林植物与水体</w:t>
      </w:r>
    </w:p>
    <w:p w14:paraId="734D211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>园林植物与园路</w:t>
      </w:r>
    </w:p>
    <w:p w14:paraId="70FA9BE2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593B201E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1.园林植物与建筑</w:t>
      </w:r>
    </w:p>
    <w:p w14:paraId="4C4BF1D8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 xml:space="preserve"> 掌握园林植物对建筑的作用</w:t>
      </w:r>
    </w:p>
    <w:p w14:paraId="1889C83C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1.2</w:t>
      </w:r>
      <w:r>
        <w:rPr>
          <w:rFonts w:ascii="宋体" w:hAnsi="宋体" w:hint="eastAsia"/>
          <w:sz w:val="24"/>
        </w:rPr>
        <w:t>理解不同建筑部位植物配置形式和方法</w:t>
      </w:r>
    </w:p>
    <w:p w14:paraId="78D35453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1.3</w:t>
      </w:r>
      <w:r>
        <w:rPr>
          <w:rFonts w:ascii="宋体" w:hAnsi="宋体" w:hint="eastAsia"/>
          <w:sz w:val="24"/>
        </w:rPr>
        <w:t>掌握公共绿地中地形处理和居住区绿化的微地形处理的方法与技巧</w:t>
      </w:r>
    </w:p>
    <w:p w14:paraId="5E56ECA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掌握植物与山石搭配的特点</w:t>
      </w:r>
    </w:p>
    <w:p w14:paraId="47C1060D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3.园林植物与水体</w:t>
      </w:r>
    </w:p>
    <w:p w14:paraId="5311FC95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3.1</w:t>
      </w:r>
      <w:r>
        <w:rPr>
          <w:rFonts w:ascii="宋体" w:hAnsi="宋体" w:hint="eastAsia"/>
          <w:sz w:val="24"/>
        </w:rPr>
        <w:t>掌握水生植物在园林绿化中的作用</w:t>
      </w:r>
    </w:p>
    <w:p w14:paraId="7413D47D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掌握水生植物景观规划设计要点</w:t>
      </w:r>
    </w:p>
    <w:p w14:paraId="37CBC2FC" w14:textId="77777777" w:rsidR="008D556A" w:rsidRDefault="00000000">
      <w:pPr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>掌握不同水体植物配置方法</w:t>
      </w:r>
    </w:p>
    <w:p w14:paraId="1F0415E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4.掌握园路景观艺术构图的规律</w:t>
      </w:r>
    </w:p>
    <w:p w14:paraId="7AC88538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ascii="宋体" w:hAnsi="宋体" w:hint="eastAsia"/>
          <w:sz w:val="24"/>
        </w:rPr>
        <w:t>七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 xml:space="preserve"> 园林植物景观规划设计的基本形式</w:t>
      </w:r>
    </w:p>
    <w:p w14:paraId="79ABBACA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（一）考试内容</w:t>
      </w:r>
    </w:p>
    <w:p w14:paraId="4C29C48E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</w:t>
      </w:r>
      <w:r>
        <w:rPr>
          <w:rFonts w:ascii="宋体" w:hAnsi="宋体"/>
          <w:sz w:val="24"/>
        </w:rPr>
        <w:t>植物配置</w:t>
      </w:r>
      <w:r>
        <w:rPr>
          <w:rFonts w:ascii="宋体" w:hAnsi="宋体" w:hint="eastAsia"/>
          <w:sz w:val="24"/>
        </w:rPr>
        <w:t>的原则</w:t>
      </w:r>
    </w:p>
    <w:p w14:paraId="79664816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园林树木的配置形式</w:t>
      </w:r>
    </w:p>
    <w:p w14:paraId="63E85F4A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3.草本花卉造景的形式</w:t>
      </w:r>
    </w:p>
    <w:p w14:paraId="649C77EA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4.攀缘和绿篱植物的景观规划设计</w:t>
      </w:r>
    </w:p>
    <w:p w14:paraId="61B14AA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6989280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1.掌握园林植物规划设计的原则</w:t>
      </w:r>
    </w:p>
    <w:p w14:paraId="4DD09191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掌握孤植、对植、丛植、群植、列植、林植应该注意的问题</w:t>
      </w:r>
    </w:p>
    <w:p w14:paraId="556D5465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3.草本花卉造景的形式</w:t>
      </w:r>
    </w:p>
    <w:p w14:paraId="5E4B9609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3.1</w:t>
      </w:r>
      <w:r>
        <w:rPr>
          <w:rFonts w:ascii="宋体" w:hAnsi="宋体" w:hint="eastAsia"/>
          <w:sz w:val="24"/>
        </w:rPr>
        <w:t>掌握花坛的分类</w:t>
      </w:r>
    </w:p>
    <w:p w14:paraId="14C7ADF7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3.2</w:t>
      </w:r>
      <w:r>
        <w:rPr>
          <w:rFonts w:ascii="宋体" w:hAnsi="宋体" w:hint="eastAsia"/>
          <w:sz w:val="24"/>
        </w:rPr>
        <w:t>掌握花坛设计的要点</w:t>
      </w:r>
    </w:p>
    <w:p w14:paraId="4B699646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.3</w:t>
      </w:r>
      <w:r>
        <w:rPr>
          <w:rFonts w:ascii="宋体" w:hAnsi="宋体" w:hint="eastAsia"/>
          <w:sz w:val="24"/>
        </w:rPr>
        <w:t>掌握常用的花坛花卉</w:t>
      </w:r>
    </w:p>
    <w:p w14:paraId="2CB6E87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4.攀缘和绿篱植物的景观规划设计</w:t>
      </w:r>
    </w:p>
    <w:p w14:paraId="000068A3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.1</w:t>
      </w:r>
      <w:r>
        <w:rPr>
          <w:rFonts w:ascii="宋体" w:hAnsi="宋体" w:hint="eastAsia"/>
          <w:sz w:val="24"/>
        </w:rPr>
        <w:t>了解攀缘植物的生物学特效</w:t>
      </w:r>
    </w:p>
    <w:p w14:paraId="2ABAD510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4.2</w:t>
      </w:r>
      <w:r>
        <w:rPr>
          <w:rFonts w:ascii="宋体" w:hAnsi="宋体" w:hint="eastAsia"/>
          <w:sz w:val="24"/>
        </w:rPr>
        <w:t>了解绿篱的分类</w:t>
      </w:r>
    </w:p>
    <w:p w14:paraId="5C8C81DB" w14:textId="77777777" w:rsidR="008D556A" w:rsidRDefault="00000000">
      <w:pPr>
        <w:spacing w:line="40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.3</w:t>
      </w:r>
      <w:r>
        <w:rPr>
          <w:rFonts w:ascii="宋体" w:hAnsi="宋体" w:hint="eastAsia"/>
          <w:sz w:val="24"/>
        </w:rPr>
        <w:t>掌握绿篱的园林应用</w:t>
      </w:r>
    </w:p>
    <w:p w14:paraId="155E9B48" w14:textId="77777777" w:rsidR="008D556A" w:rsidRDefault="008D556A">
      <w:pPr>
        <w:pStyle w:val="a5"/>
        <w:spacing w:line="400" w:lineRule="exact"/>
        <w:ind w:firstLineChars="200" w:firstLine="482"/>
        <w:rPr>
          <w:rFonts w:hAnsi="宋体" w:cs="宋体"/>
          <w:b/>
          <w:sz w:val="24"/>
          <w:szCs w:val="24"/>
        </w:rPr>
      </w:pPr>
    </w:p>
    <w:p w14:paraId="6977E222" w14:textId="77777777" w:rsidR="008D556A" w:rsidRDefault="00000000">
      <w:pPr>
        <w:pStyle w:val="a5"/>
        <w:spacing w:line="400" w:lineRule="exact"/>
        <w:ind w:firstLineChars="200" w:firstLine="482"/>
        <w:rPr>
          <w:rFonts w:hAnsi="宋体" w:cs="宋体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四、考试方式及时间</w:t>
      </w:r>
    </w:p>
    <w:p w14:paraId="372B2F68" w14:textId="77777777" w:rsidR="008D556A" w:rsidRDefault="00000000">
      <w:pPr>
        <w:pStyle w:val="a5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1. </w:t>
      </w:r>
      <w:r>
        <w:rPr>
          <w:rFonts w:hAnsi="宋体" w:hint="eastAsia"/>
          <w:sz w:val="24"/>
          <w:szCs w:val="24"/>
        </w:rPr>
        <w:t>考试方式：闭卷</w:t>
      </w:r>
    </w:p>
    <w:p w14:paraId="0EC688B1" w14:textId="77777777" w:rsidR="008D556A" w:rsidRDefault="00000000">
      <w:pPr>
        <w:pStyle w:val="a5"/>
        <w:tabs>
          <w:tab w:val="left" w:pos="990"/>
        </w:tabs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 考试时间：</w:t>
      </w:r>
      <w:r>
        <w:rPr>
          <w:rFonts w:hAnsi="宋体"/>
          <w:sz w:val="24"/>
          <w:szCs w:val="24"/>
        </w:rPr>
        <w:t>120</w:t>
      </w:r>
      <w:r>
        <w:rPr>
          <w:rFonts w:hAnsi="宋体" w:hint="eastAsia"/>
          <w:sz w:val="24"/>
          <w:szCs w:val="24"/>
        </w:rPr>
        <w:t>分钟</w:t>
      </w:r>
    </w:p>
    <w:p w14:paraId="7176B4F5" w14:textId="77777777" w:rsidR="008D556A" w:rsidRDefault="008D556A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14:paraId="7208FFDB" w14:textId="77777777" w:rsidR="008D556A" w:rsidRDefault="0000000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五、考试题型结构及分值分布</w:t>
      </w:r>
    </w:p>
    <w:p w14:paraId="5E4C6147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名词解释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10分</w:t>
      </w:r>
    </w:p>
    <w:p w14:paraId="333CD036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填空题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10分</w:t>
      </w:r>
    </w:p>
    <w:p w14:paraId="3F0C8547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 选择题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20分</w:t>
      </w:r>
    </w:p>
    <w:p w14:paraId="5E61D094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简答题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30分</w:t>
      </w:r>
    </w:p>
    <w:p w14:paraId="698BAB29" w14:textId="7E182773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论述题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="00785C07">
        <w:rPr>
          <w:rFonts w:ascii="宋体" w:hAnsi="宋体"/>
          <w:sz w:val="24"/>
        </w:rPr>
        <w:tab/>
      </w:r>
      <w:r>
        <w:rPr>
          <w:rFonts w:ascii="宋体" w:hAnsi="宋体" w:hint="eastAsia"/>
          <w:sz w:val="24"/>
        </w:rPr>
        <w:t>30分</w:t>
      </w:r>
    </w:p>
    <w:p w14:paraId="2E32253A" w14:textId="77777777" w:rsidR="008D556A" w:rsidRDefault="008D556A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14:paraId="54CAFA09" w14:textId="77777777" w:rsidR="008D556A" w:rsidRDefault="00000000">
      <w:pPr>
        <w:pStyle w:val="a5"/>
        <w:spacing w:line="380" w:lineRule="exact"/>
        <w:ind w:firstLineChars="200" w:firstLine="482"/>
        <w:textAlignment w:val="baseline"/>
        <w:rPr>
          <w:rFonts w:hAnsi="宋体"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六、成绩综合评定办法</w:t>
      </w:r>
    </w:p>
    <w:p w14:paraId="09E70E8E" w14:textId="77777777" w:rsidR="008D556A" w:rsidRDefault="00000000">
      <w:pPr>
        <w:pStyle w:val="a3"/>
        <w:spacing w:line="380" w:lineRule="exact"/>
        <w:ind w:firstLine="480"/>
        <w:textAlignment w:val="baseline"/>
        <w:rPr>
          <w:bCs/>
          <w:sz w:val="24"/>
        </w:rPr>
      </w:pPr>
      <w:r>
        <w:rPr>
          <w:rFonts w:hint="eastAsia"/>
          <w:bCs/>
          <w:sz w:val="24"/>
        </w:rPr>
        <w:t>本课程成绩为以考试卷面成绩为准。</w:t>
      </w:r>
    </w:p>
    <w:p w14:paraId="0026048E" w14:textId="77777777" w:rsidR="008D556A" w:rsidRDefault="008D556A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14:paraId="4D895A15" w14:textId="77777777" w:rsidR="008D556A" w:rsidRDefault="0000000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七、教材与参考书目</w:t>
      </w:r>
    </w:p>
    <w:p w14:paraId="2951AEB3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教学参考书目：</w:t>
      </w:r>
    </w:p>
    <w:p w14:paraId="3DA7CD70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1.谢云.园林植物景观规划设计[M].武汉：华中科技大学出版社（第二版），</w:t>
      </w:r>
      <w:r>
        <w:rPr>
          <w:rFonts w:ascii="宋体" w:hAnsi="宋体"/>
          <w:sz w:val="24"/>
        </w:rPr>
        <w:lastRenderedPageBreak/>
        <w:t>2016</w:t>
      </w:r>
      <w:r>
        <w:rPr>
          <w:rFonts w:ascii="宋体" w:hAnsi="宋体" w:hint="eastAsia"/>
          <w:sz w:val="24"/>
        </w:rPr>
        <w:t>年.</w:t>
      </w:r>
    </w:p>
    <w:p w14:paraId="6981154E" w14:textId="77777777" w:rsidR="008D556A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2.徐敏.景观植物设计(第二版)[M].人民邮电出版社，书号：9787115504005，2019年.</w:t>
      </w:r>
    </w:p>
    <w:p w14:paraId="181B4674" w14:textId="77777777" w:rsidR="008D556A" w:rsidRDefault="008D556A">
      <w:pPr>
        <w:ind w:right="210"/>
        <w:jc w:val="left"/>
        <w:rPr>
          <w:rFonts w:ascii="宋体" w:hAnsi="宋体"/>
          <w:sz w:val="24"/>
        </w:rPr>
      </w:pPr>
    </w:p>
    <w:p w14:paraId="696A7FF1" w14:textId="77777777" w:rsidR="008D556A" w:rsidRDefault="008D556A">
      <w:pPr>
        <w:ind w:right="210"/>
        <w:jc w:val="left"/>
        <w:rPr>
          <w:rFonts w:ascii="宋体" w:hAnsi="宋体"/>
          <w:sz w:val="24"/>
        </w:rPr>
      </w:pPr>
    </w:p>
    <w:p w14:paraId="35BB3C68" w14:textId="77777777" w:rsidR="008D556A" w:rsidRDefault="008D556A">
      <w:pPr>
        <w:jc w:val="left"/>
        <w:textAlignment w:val="baseline"/>
        <w:rPr>
          <w:rFonts w:ascii="宋体" w:hAnsi="Courier New" w:cs="Courier New"/>
          <w:b/>
          <w:bCs/>
          <w:sz w:val="32"/>
          <w:szCs w:val="32"/>
        </w:rPr>
      </w:pPr>
    </w:p>
    <w:p w14:paraId="6B094549" w14:textId="77777777" w:rsidR="008D556A" w:rsidRDefault="00000000">
      <w:pPr>
        <w:pStyle w:val="a5"/>
        <w:spacing w:after="50" w:line="4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附录（题型举例）</w:t>
      </w:r>
    </w:p>
    <w:p w14:paraId="5DB3E3C0" w14:textId="77777777" w:rsidR="008D556A" w:rsidRDefault="008D556A">
      <w:pPr>
        <w:spacing w:line="400" w:lineRule="exact"/>
        <w:jc w:val="left"/>
        <w:rPr>
          <w:rFonts w:ascii="宋体" w:hAnsi="宋体"/>
          <w:sz w:val="24"/>
        </w:rPr>
      </w:pPr>
    </w:p>
    <w:p w14:paraId="59351BAF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. 名词解释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(共5题，每题2分，总分10分)</w:t>
      </w:r>
    </w:p>
    <w:p w14:paraId="6573E7BB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花境：模拟自然界中林地边缘地带多种野生花卉交错生长的状态，运用艺术手法设计 的 一种长带状花卉应用形式。</w:t>
      </w:r>
    </w:p>
    <w:p w14:paraId="2A8DE500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.花坛：在具有几何形轮廓的植床内，种植各种不同色彩的花卉，运用花卉的群体效果来 表现图案纹样</w:t>
      </w:r>
      <w:proofErr w:type="gramStart"/>
      <w:r>
        <w:rPr>
          <w:rFonts w:ascii="宋体" w:hAnsi="宋体"/>
          <w:sz w:val="24"/>
        </w:rPr>
        <w:t>或观盛花</w:t>
      </w:r>
      <w:proofErr w:type="gramEnd"/>
      <w:r>
        <w:rPr>
          <w:rFonts w:ascii="宋体" w:hAnsi="宋体"/>
          <w:sz w:val="24"/>
        </w:rPr>
        <w:t>时绚丽景观的花卉应用形式， 以突出的色彩或华丽额纹样来表现 装饰效果。</w:t>
      </w:r>
    </w:p>
    <w:p w14:paraId="2096F257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.植物配置：主要是指园林中各种植物如乔木，灌木攀缘植物水生植物花卉植物及</w:t>
      </w:r>
      <w:proofErr w:type="gramStart"/>
      <w:r>
        <w:rPr>
          <w:rFonts w:ascii="宋体" w:hAnsi="宋体"/>
          <w:sz w:val="24"/>
        </w:rPr>
        <w:t>地被植</w:t>
      </w:r>
      <w:proofErr w:type="gramEnd"/>
      <w:r>
        <w:rPr>
          <w:rFonts w:ascii="宋体" w:hAnsi="宋体"/>
          <w:sz w:val="24"/>
        </w:rPr>
        <w:t xml:space="preserve"> 物等之间的搭配关系，或者是指这些植物与园林中的山水石建筑道路额搭配位置等。</w:t>
      </w:r>
    </w:p>
    <w:p w14:paraId="59DBB611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二. 填空题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(共10个空格，每空格1分，总分10分)</w:t>
      </w:r>
    </w:p>
    <w:p w14:paraId="5CE4886F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常见</w:t>
      </w:r>
      <w:r>
        <w:rPr>
          <w:rFonts w:ascii="宋体" w:hAnsi="宋体"/>
          <w:sz w:val="24"/>
        </w:rPr>
        <w:t>花坛分</w:t>
      </w:r>
      <w:r>
        <w:rPr>
          <w:rFonts w:ascii="宋体" w:hAnsi="宋体" w:hint="eastAsia"/>
          <w:sz w:val="24"/>
        </w:rPr>
        <w:t>为（</w:t>
      </w:r>
      <w:r>
        <w:rPr>
          <w:rFonts w:ascii="宋体" w:hAnsi="宋体"/>
          <w:sz w:val="24"/>
          <w:u w:val="single"/>
        </w:rPr>
        <w:t>模纹花坛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造型花坛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造景花坛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。</w:t>
      </w:r>
    </w:p>
    <w:p w14:paraId="4652F77F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.攀缘植物分</w:t>
      </w:r>
      <w:r>
        <w:rPr>
          <w:rFonts w:ascii="宋体" w:hAnsi="宋体" w:hint="eastAsia"/>
          <w:sz w:val="24"/>
        </w:rPr>
        <w:t>为（</w:t>
      </w:r>
      <w:r>
        <w:rPr>
          <w:rFonts w:ascii="宋体" w:hAnsi="宋体"/>
          <w:sz w:val="24"/>
          <w:u w:val="single"/>
        </w:rPr>
        <w:t>缠绕类</w:t>
      </w:r>
      <w:r>
        <w:rPr>
          <w:rFonts w:ascii="宋体" w:hAnsi="宋体" w:hint="eastAsia"/>
          <w:sz w:val="24"/>
          <w:u w:val="single"/>
        </w:rPr>
        <w:t>植物）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卷须</w:t>
      </w:r>
      <w:r>
        <w:rPr>
          <w:rFonts w:ascii="宋体" w:hAnsi="宋体" w:hint="eastAsia"/>
          <w:sz w:val="24"/>
          <w:u w:val="single"/>
        </w:rPr>
        <w:t>类植物）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吸附</w:t>
      </w:r>
      <w:r>
        <w:rPr>
          <w:rFonts w:ascii="宋体" w:hAnsi="宋体" w:hint="eastAsia"/>
          <w:sz w:val="24"/>
          <w:u w:val="single"/>
        </w:rPr>
        <w:t>类植物</w:t>
      </w:r>
      <w:r>
        <w:rPr>
          <w:rFonts w:ascii="宋体" w:hAnsi="宋体"/>
          <w:sz w:val="24"/>
          <w:u w:val="single"/>
        </w:rPr>
        <w:t>山虎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蔓生</w:t>
      </w:r>
      <w:r>
        <w:rPr>
          <w:rFonts w:ascii="宋体" w:hAnsi="宋体" w:hint="eastAsia"/>
          <w:sz w:val="24"/>
          <w:u w:val="single"/>
        </w:rPr>
        <w:t>类植物）。</w:t>
      </w:r>
    </w:p>
    <w:p w14:paraId="77ED8F8F" w14:textId="77777777" w:rsidR="008D556A" w:rsidRDefault="00000000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 从植物选择上花境</w:t>
      </w:r>
      <w:r>
        <w:rPr>
          <w:rFonts w:ascii="宋体" w:hAnsi="宋体" w:hint="eastAsia"/>
          <w:sz w:val="24"/>
        </w:rPr>
        <w:t>为（</w:t>
      </w:r>
      <w:r>
        <w:rPr>
          <w:rFonts w:ascii="宋体" w:hAnsi="宋体"/>
          <w:sz w:val="24"/>
          <w:u w:val="single"/>
        </w:rPr>
        <w:t>宿根花卉花境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球根花卉花境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混合式花境灌木花境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 w:hint="eastAsia"/>
          <w:sz w:val="24"/>
        </w:rPr>
        <w:t>、（</w:t>
      </w:r>
      <w:r>
        <w:rPr>
          <w:rFonts w:ascii="宋体" w:hAnsi="宋体"/>
          <w:sz w:val="24"/>
          <w:u w:val="single"/>
        </w:rPr>
        <w:t>专类花卉花境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/>
          <w:sz w:val="24"/>
        </w:rPr>
        <w:t>。</w:t>
      </w:r>
    </w:p>
    <w:p w14:paraId="6FA96BA4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三. 选择题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(共10题，每题2分，总分20分)</w:t>
      </w:r>
    </w:p>
    <w:p w14:paraId="519354CF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1、（</w:t>
      </w:r>
      <w:r>
        <w:rPr>
          <w:rFonts w:ascii="宋体" w:hAnsi="宋体" w:hint="eastAsia"/>
          <w:sz w:val="24"/>
        </w:rPr>
        <w:t>答案：A</w:t>
      </w:r>
      <w:r>
        <w:rPr>
          <w:rFonts w:ascii="宋体" w:hAnsi="宋体"/>
          <w:sz w:val="24"/>
        </w:rPr>
        <w:t>）主要展示植物的个体美或群体美，经过对植物的利用、整理、修饰、发挥植物本身的形体</w:t>
      </w:r>
      <w:r>
        <w:rPr>
          <w:rFonts w:ascii="宋体" w:hAnsi="宋体" w:hint="eastAsia"/>
          <w:sz w:val="24"/>
        </w:rPr>
        <w:t>\</w:t>
      </w:r>
      <w:r>
        <w:rPr>
          <w:rFonts w:ascii="宋体" w:hAnsi="宋体"/>
          <w:sz w:val="24"/>
        </w:rPr>
        <w:t>线条、色彩等自然美，创造与周围环境相适宜、协调的景观。</w:t>
      </w:r>
    </w:p>
    <w:p w14:paraId="1C296823" w14:textId="77777777" w:rsidR="008D556A" w:rsidRDefault="00000000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A、植物造景； B、</w:t>
      </w:r>
      <w:r>
        <w:rPr>
          <w:rFonts w:ascii="宋体" w:hAnsi="宋体" w:hint="eastAsia"/>
          <w:sz w:val="24"/>
        </w:rPr>
        <w:t>树木</w:t>
      </w:r>
      <w:r>
        <w:rPr>
          <w:rFonts w:ascii="宋体" w:hAnsi="宋体"/>
          <w:sz w:val="24"/>
        </w:rPr>
        <w:t>； C、园路</w:t>
      </w:r>
      <w:r>
        <w:rPr>
          <w:rFonts w:ascii="宋体" w:hAnsi="宋体" w:hint="eastAsia"/>
          <w:sz w:val="24"/>
        </w:rPr>
        <w:t>；D、花坛</w:t>
      </w:r>
    </w:p>
    <w:p w14:paraId="7B8CBF82" w14:textId="77777777" w:rsidR="008D556A" w:rsidRDefault="00000000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ascii="宋体" w:hAnsi="宋体"/>
          <w:sz w:val="24"/>
        </w:rPr>
        <w:t>具有观赏价值的地被、花灌木和草本植物称（</w:t>
      </w:r>
      <w:r>
        <w:rPr>
          <w:rFonts w:ascii="宋体" w:hAnsi="宋体" w:hint="eastAsia"/>
          <w:sz w:val="24"/>
        </w:rPr>
        <w:t>答案：B</w:t>
      </w:r>
      <w:r>
        <w:rPr>
          <w:rFonts w:ascii="宋体" w:hAnsi="宋体"/>
          <w:sz w:val="24"/>
        </w:rPr>
        <w:t>）。</w:t>
      </w:r>
    </w:p>
    <w:p w14:paraId="619BD24A" w14:textId="77777777" w:rsidR="008D556A" w:rsidRDefault="00000000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A、植物造景； B、花卉； C  草坪</w:t>
      </w:r>
      <w:r>
        <w:rPr>
          <w:rFonts w:ascii="宋体" w:hAnsi="宋体" w:hint="eastAsia"/>
          <w:sz w:val="24"/>
        </w:rPr>
        <w:t>；D、乔木</w:t>
      </w:r>
    </w:p>
    <w:p w14:paraId="31DF48A9" w14:textId="77777777" w:rsidR="008D556A" w:rsidRDefault="00000000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ascii="宋体" w:hAnsi="宋体"/>
          <w:sz w:val="24"/>
        </w:rPr>
        <w:t>按培育空间花卉分为（</w:t>
      </w:r>
      <w:r>
        <w:rPr>
          <w:rFonts w:ascii="宋体" w:hAnsi="宋体" w:hint="eastAsia"/>
          <w:sz w:val="24"/>
        </w:rPr>
        <w:t>答案：C</w:t>
      </w:r>
      <w:r>
        <w:rPr>
          <w:rFonts w:ascii="宋体" w:hAnsi="宋体"/>
          <w:sz w:val="24"/>
        </w:rPr>
        <w:t>）。</w:t>
      </w:r>
    </w:p>
    <w:p w14:paraId="5DF344D3" w14:textId="77777777" w:rsidR="008D556A" w:rsidRDefault="00000000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A、春季和秋季花卉； B、一年生和多年生花卉； C、露地花卉和温室花卉</w:t>
      </w:r>
      <w:r>
        <w:rPr>
          <w:rFonts w:ascii="宋体" w:hAnsi="宋体" w:hint="eastAsia"/>
          <w:sz w:val="24"/>
        </w:rPr>
        <w:t>；D、夏季和冬季花卉</w:t>
      </w:r>
    </w:p>
    <w:p w14:paraId="58A42CCA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四. 简答题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(共5题，每题6分，总分30分)</w:t>
      </w:r>
    </w:p>
    <w:p w14:paraId="2D572EEE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1、乔灌木在植物造景中的应用形式</w:t>
      </w:r>
      <w:r>
        <w:rPr>
          <w:rFonts w:ascii="宋体" w:hAnsi="宋体" w:hint="eastAsia"/>
          <w:sz w:val="24"/>
        </w:rPr>
        <w:t>有哪些？</w:t>
      </w:r>
    </w:p>
    <w:p w14:paraId="04B0295F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答案：</w:t>
      </w:r>
      <w:r>
        <w:rPr>
          <w:rFonts w:ascii="宋体" w:hAnsi="宋体"/>
          <w:sz w:val="24"/>
        </w:rPr>
        <w:t>中心植，列植，对植，环植，孤植，丛植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群植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 xml:space="preserve">林植 </w:t>
      </w:r>
      <w:r>
        <w:rPr>
          <w:rFonts w:ascii="宋体" w:hAnsi="宋体" w:hint="eastAsia"/>
          <w:sz w:val="24"/>
        </w:rPr>
        <w:t>。</w:t>
      </w:r>
    </w:p>
    <w:p w14:paraId="752FCADF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五. 论述题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(共3题，每题10分，总分30分)</w:t>
      </w:r>
    </w:p>
    <w:p w14:paraId="4586B10A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1、论述</w:t>
      </w:r>
      <w:r>
        <w:rPr>
          <w:rFonts w:ascii="宋体" w:hAnsi="宋体"/>
          <w:sz w:val="24"/>
        </w:rPr>
        <w:t xml:space="preserve">城市道路植物配置树种选择原则。 </w:t>
      </w:r>
    </w:p>
    <w:p w14:paraId="5B42B95A" w14:textId="77777777" w:rsidR="008D556A" w:rsidRDefault="00000000"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要点： 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/>
          <w:sz w:val="24"/>
        </w:rPr>
        <w:t>应以乡土树种为主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从当地自然植被中选择优良树种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但不能排斥经过长期驯化考 验的外来树种；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/>
          <w:sz w:val="24"/>
        </w:rPr>
        <w:t>根据适地适树的原则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分别选择适合当地立地条件的树种；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/>
          <w:sz w:val="24"/>
        </w:rPr>
        <w:t>结合城市特色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优先选择市花、市树及骨干树种；</w:t>
      </w:r>
      <w:r>
        <w:rPr>
          <w:rFonts w:ascii="宋体" w:hAnsi="宋体" w:hint="eastAsia"/>
          <w:sz w:val="24"/>
        </w:rPr>
        <w:t>④</w:t>
      </w:r>
      <w:r>
        <w:rPr>
          <w:rFonts w:ascii="宋体" w:hAnsi="宋体"/>
          <w:sz w:val="24"/>
        </w:rPr>
        <w:t>结合城市景观要求进行选择；</w:t>
      </w:r>
      <w:r>
        <w:rPr>
          <w:rFonts w:ascii="宋体" w:hAnsi="宋体" w:hint="eastAsia"/>
          <w:sz w:val="24"/>
        </w:rPr>
        <w:t>⑤</w:t>
      </w:r>
      <w:r>
        <w:rPr>
          <w:rFonts w:ascii="宋体" w:hAnsi="宋体"/>
          <w:sz w:val="24"/>
        </w:rPr>
        <w:t>道路各种绿带常可 配植成复层混交的群落，应选择一批耐荫的小乔木及灌木；</w:t>
      </w:r>
      <w:r>
        <w:rPr>
          <w:rFonts w:ascii="宋体" w:hAnsi="宋体" w:hint="eastAsia"/>
          <w:sz w:val="24"/>
        </w:rPr>
        <w:t>⑥</w:t>
      </w:r>
      <w:r>
        <w:rPr>
          <w:rFonts w:ascii="宋体" w:hAnsi="宋体"/>
          <w:sz w:val="24"/>
        </w:rPr>
        <w:t>郊区绿带可考虑选用一些具有 经济价值的树种。</w:t>
      </w:r>
    </w:p>
    <w:p w14:paraId="29CDA10A" w14:textId="77777777" w:rsidR="008D556A" w:rsidRDefault="008D556A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</w:p>
    <w:p w14:paraId="50A7D353" w14:textId="77777777" w:rsidR="008D556A" w:rsidRDefault="008D556A">
      <w:pPr>
        <w:ind w:right="210"/>
        <w:jc w:val="left"/>
        <w:rPr>
          <w:rFonts w:ascii="宋体" w:hAnsi="宋体"/>
          <w:sz w:val="24"/>
        </w:rPr>
      </w:pPr>
    </w:p>
    <w:p w14:paraId="5162F70F" w14:textId="77777777" w:rsidR="008D556A" w:rsidRDefault="008D556A">
      <w:pPr>
        <w:ind w:right="210"/>
        <w:jc w:val="left"/>
        <w:rPr>
          <w:rFonts w:ascii="宋体" w:hAnsi="宋体"/>
          <w:sz w:val="24"/>
        </w:rPr>
      </w:pPr>
    </w:p>
    <w:sectPr w:rsidR="008D55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C"/>
    <w:rsid w:val="0000485A"/>
    <w:rsid w:val="000049D3"/>
    <w:rsid w:val="00010E05"/>
    <w:rsid w:val="000603EA"/>
    <w:rsid w:val="000B39DA"/>
    <w:rsid w:val="000E1E9C"/>
    <w:rsid w:val="00155D9F"/>
    <w:rsid w:val="00170760"/>
    <w:rsid w:val="001A631F"/>
    <w:rsid w:val="001C11AF"/>
    <w:rsid w:val="002329EC"/>
    <w:rsid w:val="002C30BB"/>
    <w:rsid w:val="002C3B9E"/>
    <w:rsid w:val="0031183B"/>
    <w:rsid w:val="00331EDC"/>
    <w:rsid w:val="00356620"/>
    <w:rsid w:val="00367382"/>
    <w:rsid w:val="00372358"/>
    <w:rsid w:val="003E2967"/>
    <w:rsid w:val="0042266F"/>
    <w:rsid w:val="00423ECD"/>
    <w:rsid w:val="0048123B"/>
    <w:rsid w:val="005014DF"/>
    <w:rsid w:val="00517F46"/>
    <w:rsid w:val="00550AB7"/>
    <w:rsid w:val="006300EF"/>
    <w:rsid w:val="006660CF"/>
    <w:rsid w:val="0067067C"/>
    <w:rsid w:val="00686B1E"/>
    <w:rsid w:val="006C7B51"/>
    <w:rsid w:val="006F243A"/>
    <w:rsid w:val="00716C45"/>
    <w:rsid w:val="007262C0"/>
    <w:rsid w:val="00750312"/>
    <w:rsid w:val="0076201A"/>
    <w:rsid w:val="00785C07"/>
    <w:rsid w:val="007B368D"/>
    <w:rsid w:val="007C79E7"/>
    <w:rsid w:val="008C3DD0"/>
    <w:rsid w:val="008D4E78"/>
    <w:rsid w:val="008D556A"/>
    <w:rsid w:val="008E7DC9"/>
    <w:rsid w:val="009137B2"/>
    <w:rsid w:val="009D2295"/>
    <w:rsid w:val="00A24A40"/>
    <w:rsid w:val="00A25A13"/>
    <w:rsid w:val="00A374A7"/>
    <w:rsid w:val="00A922F7"/>
    <w:rsid w:val="00A9511E"/>
    <w:rsid w:val="00AA1BCD"/>
    <w:rsid w:val="00B02811"/>
    <w:rsid w:val="00B14EE5"/>
    <w:rsid w:val="00B436AE"/>
    <w:rsid w:val="00B44FCA"/>
    <w:rsid w:val="00B83D20"/>
    <w:rsid w:val="00C0449B"/>
    <w:rsid w:val="00C53204"/>
    <w:rsid w:val="00D71DD3"/>
    <w:rsid w:val="00D73F4E"/>
    <w:rsid w:val="00D8059E"/>
    <w:rsid w:val="00DD5666"/>
    <w:rsid w:val="00DE6E4D"/>
    <w:rsid w:val="00E85754"/>
    <w:rsid w:val="00EB3C66"/>
    <w:rsid w:val="00EC09FE"/>
    <w:rsid w:val="00ED3287"/>
    <w:rsid w:val="00ED416C"/>
    <w:rsid w:val="00F04AC4"/>
    <w:rsid w:val="00F14638"/>
    <w:rsid w:val="00F20060"/>
    <w:rsid w:val="00F56ACF"/>
    <w:rsid w:val="00FE422D"/>
    <w:rsid w:val="0DB6280E"/>
    <w:rsid w:val="35A22050"/>
    <w:rsid w:val="4CB80B5F"/>
    <w:rsid w:val="4E160EF0"/>
    <w:rsid w:val="7ED0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38CB72"/>
  <w15:docId w15:val="{6109CAE1-7703-4EE3-8C5D-004D40DA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420"/>
    </w:pPr>
    <w:rPr>
      <w:rFonts w:ascii="宋体" w:hAnsi="宋体"/>
    </w:rPr>
  </w:style>
  <w:style w:type="paragraph" w:styleId="a5">
    <w:name w:val="Plain Text"/>
    <w:basedOn w:val="a"/>
    <w:link w:val="a6"/>
    <w:qFormat/>
    <w:rPr>
      <w:rFonts w:ascii="宋体" w:hAnsi="Courier New" w:cs="Courier New"/>
      <w:szCs w:val="21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宋体" w:cs="Times New Roman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李跃</dc:creator>
  <cp:lastModifiedBy>红灿</cp:lastModifiedBy>
  <cp:revision>54</cp:revision>
  <dcterms:created xsi:type="dcterms:W3CDTF">2021-03-11T14:56:00Z</dcterms:created>
  <dcterms:modified xsi:type="dcterms:W3CDTF">2023-02-06T12:57:00Z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